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E1" w:rsidRPr="00272533" w:rsidRDefault="001F62AC" w:rsidP="00C35089">
      <w:pPr>
        <w:pStyle w:val="KeinLeerraum"/>
        <w:jc w:val="both"/>
        <w:rPr>
          <w:b/>
          <w:sz w:val="30"/>
          <w:szCs w:val="30"/>
        </w:rPr>
      </w:pPr>
      <w:r w:rsidRPr="00272533">
        <w:rPr>
          <w:b/>
          <w:sz w:val="30"/>
          <w:szCs w:val="30"/>
        </w:rPr>
        <w:t>Auftaktveranstaltung der Ergänzenden Unabhängigen Teilhabeberatung</w:t>
      </w:r>
    </w:p>
    <w:p w:rsidR="001F62AC" w:rsidRDefault="001F62AC" w:rsidP="00C35089">
      <w:pPr>
        <w:pStyle w:val="KeinLeerraum"/>
        <w:jc w:val="both"/>
      </w:pPr>
    </w:p>
    <w:p w:rsidR="001F62AC" w:rsidRPr="00272533" w:rsidRDefault="001F62AC" w:rsidP="00C35089">
      <w:pPr>
        <w:pStyle w:val="KeinLeerraum"/>
        <w:jc w:val="both"/>
        <w:rPr>
          <w:b/>
        </w:rPr>
      </w:pPr>
      <w:r w:rsidRPr="00272533">
        <w:rPr>
          <w:b/>
        </w:rPr>
        <w:t xml:space="preserve">Am 18.07.2018 fiel der offizielle Startschuss für die Ergänzende </w:t>
      </w:r>
      <w:r w:rsidR="005F7B42" w:rsidRPr="00272533">
        <w:rPr>
          <w:b/>
        </w:rPr>
        <w:t>u</w:t>
      </w:r>
      <w:r w:rsidRPr="00272533">
        <w:rPr>
          <w:b/>
        </w:rPr>
        <w:t>nabhängige Teilhabeberatung</w:t>
      </w:r>
      <w:r w:rsidR="00C35089" w:rsidRPr="00272533">
        <w:rPr>
          <w:b/>
        </w:rPr>
        <w:t xml:space="preserve"> (EUTB)</w:t>
      </w:r>
      <w:r w:rsidR="005F7B42" w:rsidRPr="00272533">
        <w:rPr>
          <w:b/>
        </w:rPr>
        <w:t xml:space="preserve"> im Saarland im Ministerium für Soziales, Gesundheit, Frauen und Familie.</w:t>
      </w:r>
      <w:r w:rsidR="001638B5" w:rsidRPr="00272533">
        <w:rPr>
          <w:b/>
        </w:rPr>
        <w:t xml:space="preserve"> Eröffnet wurde die Veranstaltung durch S</w:t>
      </w:r>
      <w:r w:rsidR="00653CE0">
        <w:rPr>
          <w:b/>
        </w:rPr>
        <w:t>ozialministerin Monika Bachmann, durch das Programm führte Bernd Seiwert.</w:t>
      </w:r>
    </w:p>
    <w:p w:rsidR="005F7B42" w:rsidRDefault="005F7B42" w:rsidP="00C35089">
      <w:pPr>
        <w:pStyle w:val="KeinLeerraum"/>
        <w:jc w:val="both"/>
      </w:pPr>
    </w:p>
    <w:p w:rsidR="00C35089" w:rsidRDefault="005F7B42" w:rsidP="00C35089">
      <w:pPr>
        <w:pStyle w:val="KeinLeerraum"/>
        <w:jc w:val="both"/>
      </w:pPr>
      <w:r>
        <w:t>Seit Anfang des Jahres fördert das Bundesministerium für Arbeit und Soziales ein</w:t>
      </w:r>
      <w:r w:rsidR="00C35089">
        <w:t xml:space="preserve"> kostenloses</w:t>
      </w:r>
      <w:r w:rsidR="003A7F96">
        <w:t>, bundesweites</w:t>
      </w:r>
      <w:r>
        <w:t xml:space="preserve"> Beratungsangebot für Menschen mit Beeinträchtigung oder chronischer Krankheit</w:t>
      </w:r>
      <w:r w:rsidR="00653CE0">
        <w:t xml:space="preserve"> und </w:t>
      </w:r>
      <w:r>
        <w:t>deren Angehörige.</w:t>
      </w:r>
      <w:r w:rsidR="00C35089">
        <w:t xml:space="preserve"> Ziel ist es, den Ratsuchenden unabhängig von Leistungsträgern und -erbringen eine Orientierungshilfe zu geben, wie sie </w:t>
      </w:r>
      <w:r w:rsidR="00886D89">
        <w:t xml:space="preserve">in ihrer individuellen Situation </w:t>
      </w:r>
      <w:r w:rsidR="00C35089">
        <w:t xml:space="preserve">von ihrem Recht auf Teilhabe </w:t>
      </w:r>
      <w:r w:rsidR="00886D89">
        <w:t>selbstbestimmt</w:t>
      </w:r>
      <w:r w:rsidR="00C35089">
        <w:t xml:space="preserve"> Gebrauch machen können</w:t>
      </w:r>
      <w:r w:rsidR="00886D89">
        <w:t>.</w:t>
      </w:r>
    </w:p>
    <w:p w:rsidR="00886D89" w:rsidRDefault="00886D89" w:rsidP="00C35089">
      <w:pPr>
        <w:pStyle w:val="KeinLeerraum"/>
        <w:jc w:val="both"/>
      </w:pPr>
    </w:p>
    <w:p w:rsidR="00000E68" w:rsidRDefault="005F7B42" w:rsidP="00C35089">
      <w:pPr>
        <w:pStyle w:val="KeinLeerraum"/>
        <w:jc w:val="both"/>
      </w:pPr>
      <w:r>
        <w:t>Bei de</w:t>
      </w:r>
      <w:r w:rsidR="00000E68">
        <w:t>m</w:t>
      </w:r>
      <w:r>
        <w:t xml:space="preserve"> offiziellen Auftakt</w:t>
      </w:r>
      <w:r w:rsidR="00272533">
        <w:t xml:space="preserve"> </w:t>
      </w:r>
      <w:r>
        <w:t xml:space="preserve">stellten </w:t>
      </w:r>
      <w:r w:rsidR="00B033D0">
        <w:t>die</w:t>
      </w:r>
      <w:r w:rsidR="007A476C">
        <w:t xml:space="preserve"> EUT-Beraterinnen</w:t>
      </w:r>
      <w:r w:rsidR="00B033D0">
        <w:t xml:space="preserve"> der drei saarländischen Träger - die Landesvereinigung Selbsthilfe e.V., der Landesverband der Lebenshilfe und passgenau e.V.</w:t>
      </w:r>
      <w:r>
        <w:t xml:space="preserve"> </w:t>
      </w:r>
      <w:r w:rsidR="00B033D0">
        <w:t xml:space="preserve">- </w:t>
      </w:r>
      <w:r w:rsidR="00653CE0">
        <w:t>das Konzept der</w:t>
      </w:r>
      <w:r w:rsidR="00C35089">
        <w:t xml:space="preserve"> EUTB</w:t>
      </w:r>
      <w:r w:rsidR="00653CE0">
        <w:t xml:space="preserve"> und ihre bisherige Arbeit</w:t>
      </w:r>
      <w:r w:rsidR="00C35089">
        <w:t xml:space="preserve"> </w:t>
      </w:r>
      <w:r w:rsidR="007A476C">
        <w:t xml:space="preserve">den </w:t>
      </w:r>
      <w:r w:rsidR="00C35089">
        <w:t>Vertretern</w:t>
      </w:r>
      <w:r w:rsidR="007A476C">
        <w:t xml:space="preserve"> und Vertreterinnen</w:t>
      </w:r>
      <w:r w:rsidR="00C35089">
        <w:t xml:space="preserve"> </w:t>
      </w:r>
      <w:r w:rsidR="007A476C">
        <w:t xml:space="preserve">des Ministeriums, </w:t>
      </w:r>
      <w:r w:rsidR="00C35089">
        <w:t>von Leistungsträg</w:t>
      </w:r>
      <w:r w:rsidR="007A476C">
        <w:t>ern und -</w:t>
      </w:r>
      <w:proofErr w:type="spellStart"/>
      <w:r w:rsidR="007A476C">
        <w:t>erbringern</w:t>
      </w:r>
      <w:proofErr w:type="spellEnd"/>
      <w:r w:rsidR="00653CE0">
        <w:t xml:space="preserve"> </w:t>
      </w:r>
      <w:r w:rsidR="007A476C">
        <w:t xml:space="preserve">und </w:t>
      </w:r>
      <w:r w:rsidR="00653CE0">
        <w:t xml:space="preserve">den kommunalen Beauftragten für die Belange behinderter Menschen </w:t>
      </w:r>
      <w:r w:rsidR="00C35089">
        <w:t xml:space="preserve">vor. Vernetzung </w:t>
      </w:r>
      <w:r w:rsidR="00272533">
        <w:t xml:space="preserve">und Kooperation </w:t>
      </w:r>
      <w:r w:rsidR="00C35089">
        <w:t>mit diesen Stellen sei</w:t>
      </w:r>
      <w:r w:rsidR="00272533">
        <w:t xml:space="preserve"> enorm</w:t>
      </w:r>
      <w:r w:rsidR="00C35089">
        <w:t xml:space="preserve"> wichtig, betonten die Beraterinnen, denn</w:t>
      </w:r>
      <w:r w:rsidR="00886D89">
        <w:t xml:space="preserve"> die EUTB</w:t>
      </w:r>
      <w:r w:rsidR="00C35089">
        <w:t xml:space="preserve"> </w:t>
      </w:r>
      <w:r w:rsidR="00886D89">
        <w:t>sei keine Konkurrenz sondern eine Ergänzung zu anderen Beratungsangeboten</w:t>
      </w:r>
      <w:r w:rsidR="00FA1C83">
        <w:t>,</w:t>
      </w:r>
      <w:r w:rsidR="00886D89">
        <w:t xml:space="preserve"> bei der Informationen zu Leistungen und Möglichkeiten</w:t>
      </w:r>
      <w:r w:rsidR="00272533">
        <w:t xml:space="preserve"> </w:t>
      </w:r>
      <w:r w:rsidR="00653CE0">
        <w:t>zu</w:t>
      </w:r>
      <w:r w:rsidR="00272533">
        <w:t xml:space="preserve"> Rehabilitation und Teilhabe</w:t>
      </w:r>
      <w:r w:rsidR="00886D89">
        <w:t xml:space="preserve"> gebündelt würden. Im Zentrum stehe</w:t>
      </w:r>
      <w:r w:rsidR="007A476C">
        <w:t>n</w:t>
      </w:r>
      <w:r w:rsidR="00272533">
        <w:t xml:space="preserve"> dabei</w:t>
      </w:r>
      <w:r w:rsidR="00886D89">
        <w:t xml:space="preserve"> </w:t>
      </w:r>
      <w:r w:rsidR="007A476C">
        <w:t>ausschließlich die</w:t>
      </w:r>
      <w:r w:rsidR="005F5550">
        <w:t xml:space="preserve"> Ratsuchende</w:t>
      </w:r>
      <w:r w:rsidR="007A476C">
        <w:t>n</w:t>
      </w:r>
      <w:r w:rsidR="005F5550">
        <w:t xml:space="preserve"> mit </w:t>
      </w:r>
      <w:r w:rsidR="007A476C">
        <w:t>ihr</w:t>
      </w:r>
      <w:r w:rsidR="005F5550">
        <w:t xml:space="preserve">en individuellen </w:t>
      </w:r>
      <w:r w:rsidR="00886D89">
        <w:t>Wünsche</w:t>
      </w:r>
      <w:r w:rsidR="005F5550">
        <w:t>n</w:t>
      </w:r>
      <w:r w:rsidR="00886D89">
        <w:t xml:space="preserve"> und </w:t>
      </w:r>
      <w:r w:rsidR="007A476C">
        <w:t>Bedarf</w:t>
      </w:r>
      <w:r w:rsidR="00886D89">
        <w:t>e</w:t>
      </w:r>
      <w:r w:rsidR="005F5550">
        <w:t>n</w:t>
      </w:r>
      <w:r w:rsidR="00886D89">
        <w:t xml:space="preserve">. </w:t>
      </w:r>
    </w:p>
    <w:p w:rsidR="005F5550" w:rsidRDefault="005F5550" w:rsidP="00C35089">
      <w:pPr>
        <w:pStyle w:val="KeinLeerraum"/>
        <w:jc w:val="both"/>
      </w:pPr>
      <w:bookmarkStart w:id="0" w:name="_GoBack"/>
      <w:bookmarkEnd w:id="0"/>
      <w:r>
        <w:t xml:space="preserve">Dies stellte auch die </w:t>
      </w:r>
      <w:r w:rsidR="00624050">
        <w:t>Sozialm</w:t>
      </w:r>
      <w:r>
        <w:t>inisterin Monika Bachmann in ihrem Grußwort heraus und betonte, wie wichtig die EUTB ist</w:t>
      </w:r>
      <w:r w:rsidR="00624050">
        <w:t>, um Teilhabe aktiv zu ermöglichen und zu fördern.</w:t>
      </w:r>
    </w:p>
    <w:p w:rsidR="00FA1C83" w:rsidRDefault="00653CE0" w:rsidP="00C35089">
      <w:pPr>
        <w:pStyle w:val="KeinLeerraum"/>
        <w:jc w:val="both"/>
      </w:pPr>
      <w:r>
        <w:t>Die s</w:t>
      </w:r>
      <w:r w:rsidR="00624050">
        <w:t>elbstbestimmte Umsetzung ist ein Kernelement der Beratung in den EUTBs. „</w:t>
      </w:r>
      <w:r>
        <w:t>Gerade für Menschen mit hohem Unterstützungsbedarf ist die Wahlfreiheit die zentrale Grundlage</w:t>
      </w:r>
      <w:r w:rsidR="00B139A0">
        <w:t xml:space="preserve"> ihrer Teilhabe.</w:t>
      </w:r>
      <w:r w:rsidR="00624050">
        <w:t>“</w:t>
      </w:r>
      <w:r w:rsidR="00B139A0">
        <w:t>,</w:t>
      </w:r>
      <w:r w:rsidR="00624050">
        <w:t xml:space="preserve"> </w:t>
      </w:r>
      <w:r w:rsidR="00B139A0">
        <w:t>sagt</w:t>
      </w:r>
      <w:r w:rsidR="00624050">
        <w:t xml:space="preserve"> Annette Pauli, EUT-Beraterin bei der Land</w:t>
      </w:r>
      <w:r w:rsidR="00587665">
        <w:t>esvereinigung SELBSTHILFE e.V</w:t>
      </w:r>
      <w:r w:rsidR="00B139A0">
        <w:t>. Es müsse möglich sein, selbst zu entscheiden, wann, wie und von wem diese Assistenz erbracht wird.</w:t>
      </w:r>
    </w:p>
    <w:p w:rsidR="001638B5" w:rsidRDefault="0034230B" w:rsidP="00C35089">
      <w:pPr>
        <w:pStyle w:val="KeinLeerraum"/>
        <w:jc w:val="both"/>
      </w:pPr>
      <w:r>
        <w:t>Den Zusammenhang von Selbstbestimmung und</w:t>
      </w:r>
      <w:r w:rsidR="001638B5">
        <w:t xml:space="preserve"> gute</w:t>
      </w:r>
      <w:r>
        <w:t>r</w:t>
      </w:r>
      <w:r w:rsidR="001638B5">
        <w:t xml:space="preserve"> Beratung stellte Prof. Dr. Limbach-Reich</w:t>
      </w:r>
      <w:r w:rsidR="00B139A0">
        <w:t xml:space="preserve"> von der Universität Luxemburg</w:t>
      </w:r>
      <w:r w:rsidR="001638B5">
        <w:t xml:space="preserve"> in seinem Vortrag heraus. </w:t>
      </w:r>
      <w:r>
        <w:t xml:space="preserve">Es </w:t>
      </w:r>
      <w:r w:rsidR="00272533">
        <w:t>gehe</w:t>
      </w:r>
      <w:r>
        <w:t xml:space="preserve"> nicht darum, Ratschläge zu erteilen und Wege vorzugeben, sondern die Menschen zu befähigen und zu ermutigen, an allen Bereichen des gesellschaftlichen </w:t>
      </w:r>
      <w:r w:rsidR="00272533">
        <w:t xml:space="preserve">Lebens </w:t>
      </w:r>
      <w:r w:rsidR="00B139A0">
        <w:t xml:space="preserve">selbstbestimmt </w:t>
      </w:r>
      <w:r w:rsidR="00272533">
        <w:t>zu partizipieren</w:t>
      </w:r>
      <w:r>
        <w:t>, ohne vom Willen oder der Meinung anderer abhängig zu sein.</w:t>
      </w:r>
      <w:r w:rsidR="00272533">
        <w:t xml:space="preserve"> Deshalb sei es wichtig, dass die Beratung von Fachkräften durchgeführt wird, die </w:t>
      </w:r>
      <w:r w:rsidR="00B139A0">
        <w:t>neben</w:t>
      </w:r>
      <w:r w:rsidR="00272533">
        <w:t xml:space="preserve"> Fachwissen im Bereich Rehabilitation und Teilhabe mitbringen, sondern auch Beratungskompetenz.</w:t>
      </w:r>
    </w:p>
    <w:p w:rsidR="001E0A91" w:rsidRDefault="007A476C" w:rsidP="00C35089">
      <w:pPr>
        <w:pStyle w:val="KeinLeerraum"/>
        <w:jc w:val="both"/>
      </w:pPr>
      <w:r>
        <w:t xml:space="preserve">Kontaktmöglichkeiten unter </w:t>
      </w:r>
      <w:hyperlink r:id="rId4" w:history="1">
        <w:r w:rsidR="00495013" w:rsidRPr="00282677">
          <w:rPr>
            <w:rStyle w:val="Hyperlink"/>
          </w:rPr>
          <w:t>www.teilhabeberatung-saarland.de</w:t>
        </w:r>
      </w:hyperlink>
      <w:r w:rsidR="00495013">
        <w:t xml:space="preserve">, 0681/9104770, </w:t>
      </w:r>
    </w:p>
    <w:p w:rsidR="00495013" w:rsidRDefault="00495013" w:rsidP="00C35089">
      <w:pPr>
        <w:pStyle w:val="KeinLeerraum"/>
        <w:jc w:val="both"/>
      </w:pPr>
      <w:r>
        <w:t>info@teilhabeberatung-saarland.de</w:t>
      </w:r>
    </w:p>
    <w:p w:rsidR="00B139A0" w:rsidRDefault="00B139A0" w:rsidP="00C35089">
      <w:pPr>
        <w:pStyle w:val="KeinLeerraum"/>
        <w:jc w:val="both"/>
      </w:pPr>
    </w:p>
    <w:p w:rsidR="001E0A91" w:rsidRDefault="001E0A91" w:rsidP="00C35089">
      <w:pPr>
        <w:pStyle w:val="KeinLeerraum"/>
        <w:jc w:val="both"/>
      </w:pPr>
    </w:p>
    <w:p w:rsidR="00272533" w:rsidRDefault="00272533" w:rsidP="00C35089">
      <w:pPr>
        <w:pStyle w:val="KeinLeerraum"/>
        <w:jc w:val="both"/>
      </w:pPr>
    </w:p>
    <w:p w:rsidR="0034230B" w:rsidRDefault="0034230B" w:rsidP="00C35089">
      <w:pPr>
        <w:pStyle w:val="KeinLeerraum"/>
        <w:jc w:val="both"/>
      </w:pPr>
    </w:p>
    <w:p w:rsidR="001F62AC" w:rsidRDefault="001F62AC" w:rsidP="00C35089">
      <w:pPr>
        <w:pStyle w:val="KeinLeerraum"/>
        <w:jc w:val="both"/>
      </w:pPr>
    </w:p>
    <w:sectPr w:rsidR="001F6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AC"/>
    <w:rsid w:val="00000E68"/>
    <w:rsid w:val="001638B5"/>
    <w:rsid w:val="001E0A91"/>
    <w:rsid w:val="001F62AC"/>
    <w:rsid w:val="00272533"/>
    <w:rsid w:val="0034230B"/>
    <w:rsid w:val="003A7F96"/>
    <w:rsid w:val="004138E1"/>
    <w:rsid w:val="00495013"/>
    <w:rsid w:val="00587665"/>
    <w:rsid w:val="005F5550"/>
    <w:rsid w:val="005F7B42"/>
    <w:rsid w:val="00624050"/>
    <w:rsid w:val="00653CE0"/>
    <w:rsid w:val="007A476C"/>
    <w:rsid w:val="00886D89"/>
    <w:rsid w:val="00B033D0"/>
    <w:rsid w:val="00B139A0"/>
    <w:rsid w:val="00C35089"/>
    <w:rsid w:val="00F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D80F-C323-4B82-B6AF-4E0666D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62A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95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ilhabeberatung-saar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Lessel</dc:creator>
  <cp:keywords/>
  <dc:description/>
  <cp:lastModifiedBy>Annette Pauli</cp:lastModifiedBy>
  <cp:revision>6</cp:revision>
  <dcterms:created xsi:type="dcterms:W3CDTF">2018-07-19T11:45:00Z</dcterms:created>
  <dcterms:modified xsi:type="dcterms:W3CDTF">2018-07-20T11:17:00Z</dcterms:modified>
</cp:coreProperties>
</file>